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00098B" w14:textId="77777777" w:rsidR="009B12FE" w:rsidRPr="009B12FE" w:rsidRDefault="009B12FE" w:rsidP="009B12FE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9B12FE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14:paraId="21833B3A" w14:textId="77777777" w:rsidR="009B12FE" w:rsidRDefault="009B12FE" w:rsidP="009B12FE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9B12FE">
        <w:rPr>
          <w:rFonts w:ascii="David" w:hAnsi="David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117554F4" w14:textId="78B7CEA9" w:rsidR="0018483B" w:rsidRDefault="009B12FE" w:rsidP="009B12FE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theme="minorBidi" w:hint="cs"/>
          <w:rtl/>
          <w:lang w:bidi="ar-SA"/>
        </w:rPr>
        <w:t xml:space="preserve">التاريخ </w:t>
      </w:r>
      <w:r w:rsidR="00D96FFA">
        <w:rPr>
          <w:rFonts w:ascii="David" w:hAnsi="David" w:cs="David" w:hint="cs"/>
          <w:rtl/>
        </w:rPr>
        <w:t>12/3/26</w:t>
      </w:r>
    </w:p>
    <w:p w14:paraId="2556377C" w14:textId="77777777" w:rsidR="009176B6" w:rsidRPr="00504DAE" w:rsidRDefault="009176B6" w:rsidP="0018483B">
      <w:pPr>
        <w:spacing w:before="240"/>
        <w:ind w:left="6481"/>
        <w:rPr>
          <w:rFonts w:ascii="David" w:hAnsi="David" w:cs="David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73"/>
        <w:gridCol w:w="2186"/>
        <w:gridCol w:w="1696"/>
        <w:gridCol w:w="2630"/>
        <w:gridCol w:w="1144"/>
        <w:gridCol w:w="1321"/>
      </w:tblGrid>
      <w:tr w:rsidR="003031E9" w:rsidRPr="00B30C90" w14:paraId="30FA6B4B" w14:textId="402DD529" w:rsidTr="003031E9">
        <w:trPr>
          <w:trHeight w:val="988"/>
        </w:trPr>
        <w:tc>
          <w:tcPr>
            <w:tcW w:w="1173" w:type="dxa"/>
          </w:tcPr>
          <w:p w14:paraId="298C3561" w14:textId="77777777" w:rsidR="003031E9" w:rsidRPr="00B31224" w:rsidRDefault="003031E9" w:rsidP="003031E9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1BC5EF56" w14:textId="77777777" w:rsidR="003031E9" w:rsidRPr="00B30C90" w:rsidRDefault="003031E9" w:rsidP="003031E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86" w:type="dxa"/>
          </w:tcPr>
          <w:p w14:paraId="137B7A35" w14:textId="2D25BBE7" w:rsidR="003031E9" w:rsidRPr="00B30C90" w:rsidRDefault="003031E9" w:rsidP="003031E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696" w:type="dxa"/>
          </w:tcPr>
          <w:p w14:paraId="030BED11" w14:textId="57B300D1" w:rsidR="003031E9" w:rsidRPr="00B30C90" w:rsidRDefault="003031E9" w:rsidP="003031E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630" w:type="dxa"/>
          </w:tcPr>
          <w:p w14:paraId="0D7E74B8" w14:textId="77777777" w:rsidR="003031E9" w:rsidRDefault="003031E9" w:rsidP="003031E9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3A6AF8CE" w14:textId="47507ACE" w:rsidR="003031E9" w:rsidRPr="00B30C90" w:rsidRDefault="003031E9" w:rsidP="003031E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144" w:type="dxa"/>
          </w:tcPr>
          <w:p w14:paraId="56A6CBEF" w14:textId="64279133" w:rsidR="003031E9" w:rsidRPr="00B30C90" w:rsidRDefault="003031E9" w:rsidP="003031E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1321" w:type="dxa"/>
          </w:tcPr>
          <w:p w14:paraId="548BEBA2" w14:textId="5DCD702D" w:rsidR="003031E9" w:rsidRDefault="003031E9" w:rsidP="003031E9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قيمة كفالة العرض ومدة سريانها </w:t>
            </w:r>
          </w:p>
          <w:p w14:paraId="422C1A51" w14:textId="7888D974" w:rsidR="003031E9" w:rsidRPr="00B30C90" w:rsidRDefault="003031E9" w:rsidP="003031E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1131FA" w:rsidRPr="00B30C90" w14:paraId="0048F365" w14:textId="65AD7BBD" w:rsidTr="003031E9">
        <w:trPr>
          <w:trHeight w:val="1845"/>
        </w:trPr>
        <w:tc>
          <w:tcPr>
            <w:tcW w:w="1173" w:type="dxa"/>
          </w:tcPr>
          <w:p w14:paraId="11F2FC3B" w14:textId="3B6DD4EB" w:rsidR="001131FA" w:rsidRPr="00B30C90" w:rsidRDefault="002B6941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27/2026</w:t>
            </w:r>
          </w:p>
        </w:tc>
        <w:tc>
          <w:tcPr>
            <w:tcW w:w="2186" w:type="dxa"/>
          </w:tcPr>
          <w:p w14:paraId="603545BB" w14:textId="14E59F74" w:rsidR="003031E9" w:rsidRDefault="003031E9" w:rsidP="003031E9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 w:rsidRPr="003031E9">
              <w:rPr>
                <w:rFonts w:ascii="David" w:hAnsi="David"/>
                <w:rtl/>
                <w:lang w:bidi="ar-SA"/>
              </w:rPr>
              <w:t>تلقي خدمات إعلامية جديدة</w:t>
            </w:r>
            <w:r>
              <w:rPr>
                <w:rFonts w:ascii="David" w:hAnsi="David" w:hint="cs"/>
                <w:rtl/>
                <w:lang w:bidi="ar-SA"/>
              </w:rPr>
              <w:t>- نيو ميديا</w:t>
            </w:r>
            <w:r w:rsidRPr="003031E9">
              <w:rPr>
                <w:rFonts w:ascii="David" w:hAnsi="David"/>
                <w:rtl/>
                <w:lang w:bidi="ar-SA"/>
              </w:rPr>
              <w:t xml:space="preserve"> </w:t>
            </w:r>
            <w:r>
              <w:rPr>
                <w:rFonts w:ascii="David" w:hAnsi="David" w:hint="cs"/>
                <w:rtl/>
                <w:lang w:bidi="ar-SA"/>
              </w:rPr>
              <w:t>لفعاليات</w:t>
            </w:r>
            <w:r w:rsidRPr="003031E9">
              <w:rPr>
                <w:rFonts w:ascii="David" w:hAnsi="David"/>
                <w:rtl/>
                <w:lang w:bidi="ar-SA"/>
              </w:rPr>
              <w:t xml:space="preserve"> شرطة </w:t>
            </w:r>
            <w:r>
              <w:rPr>
                <w:rFonts w:ascii="David" w:hAnsi="David" w:hint="cs"/>
                <w:rtl/>
                <w:lang w:bidi="ar-SA"/>
              </w:rPr>
              <w:t>إسرائيل</w:t>
            </w:r>
            <w:r w:rsidRPr="003031E9">
              <w:rPr>
                <w:rFonts w:ascii="David" w:hAnsi="David"/>
                <w:rtl/>
                <w:lang w:bidi="ar-SA"/>
              </w:rPr>
              <w:t xml:space="preserve"> على الشبكات الاجتماعية</w:t>
            </w:r>
            <w:r w:rsidRPr="003031E9">
              <w:rPr>
                <w:rFonts w:ascii="David" w:hAnsi="David" w:hint="cs"/>
                <w:rtl/>
                <w:lang w:bidi="ar-SA"/>
              </w:rPr>
              <w:t xml:space="preserve"> </w:t>
            </w:r>
          </w:p>
          <w:p w14:paraId="283DED2F" w14:textId="16D03C73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696" w:type="dxa"/>
          </w:tcPr>
          <w:p w14:paraId="60B6AA6B" w14:textId="77777777" w:rsidR="003031E9" w:rsidRDefault="002B6941" w:rsidP="003031E9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1131FA" w:rsidRPr="00B30C90">
              <w:rPr>
                <w:rFonts w:ascii="David" w:hAnsi="David" w:cs="David"/>
                <w:rtl/>
              </w:rPr>
              <w:t xml:space="preserve"> </w:t>
            </w:r>
            <w:r w:rsidR="003031E9">
              <w:rPr>
                <w:rFonts w:ascii="David" w:hAnsi="David" w:cstheme="minorBidi" w:hint="cs"/>
                <w:rtl/>
                <w:lang w:bidi="ar-SA"/>
              </w:rPr>
              <w:t>شهرًا</w:t>
            </w:r>
          </w:p>
          <w:p w14:paraId="6AC0EAA8" w14:textId="3759E965" w:rsidR="001131FA" w:rsidRPr="003031E9" w:rsidRDefault="003031E9" w:rsidP="003031E9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 </w:t>
            </w:r>
            <w:r w:rsidR="002B6941">
              <w:rPr>
                <w:rFonts w:ascii="David" w:hAnsi="David" w:cs="David" w:hint="cs"/>
                <w:rtl/>
              </w:rPr>
              <w:t>+</w:t>
            </w:r>
            <w:r>
              <w:rPr>
                <w:rFonts w:ascii="David" w:hAnsi="David" w:cs="Arial" w:hint="cs"/>
                <w:rtl/>
                <w:lang w:bidi="ar-SA"/>
              </w:rPr>
              <w:t>إمكانية</w:t>
            </w:r>
          </w:p>
          <w:p w14:paraId="05F70CEC" w14:textId="578426CE" w:rsidR="001131FA" w:rsidRPr="00B30C90" w:rsidRDefault="003031E9" w:rsidP="003031E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Arial" w:hint="cs"/>
                <w:rtl/>
                <w:lang w:bidi="ar-SA"/>
              </w:rPr>
              <w:t>لـ</w:t>
            </w:r>
            <w:r w:rsidR="001131FA" w:rsidRPr="00B30C90">
              <w:rPr>
                <w:rFonts w:ascii="David" w:hAnsi="David" w:cs="David"/>
                <w:rtl/>
              </w:rPr>
              <w:t xml:space="preserve">- </w:t>
            </w:r>
            <w:r w:rsidR="002B6941">
              <w:rPr>
                <w:rFonts w:ascii="David" w:hAnsi="David" w:cs="David" w:hint="cs"/>
                <w:rtl/>
              </w:rPr>
              <w:t>3</w:t>
            </w:r>
            <w:r w:rsidR="001131FA" w:rsidRPr="00B30C90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سنوات إضافية </w:t>
            </w:r>
          </w:p>
        </w:tc>
        <w:tc>
          <w:tcPr>
            <w:tcW w:w="2630" w:type="dxa"/>
          </w:tcPr>
          <w:p w14:paraId="7C510016" w14:textId="5B009F94" w:rsidR="002B6941" w:rsidRPr="002B6941" w:rsidRDefault="003031E9" w:rsidP="003031E9">
            <w:pPr>
              <w:tabs>
                <w:tab w:val="left" w:pos="567"/>
              </w:tabs>
              <w:rPr>
                <w:rFonts w:ascii="David" w:hAnsi="David" w:cs="David"/>
              </w:rPr>
            </w:pPr>
            <w:r w:rsidRPr="003031E9">
              <w:rPr>
                <w:rFonts w:ascii="David" w:hAnsi="David"/>
                <w:rtl/>
                <w:lang w:bidi="ar-SA"/>
              </w:rPr>
              <w:t>م</w:t>
            </w:r>
            <w:r>
              <w:rPr>
                <w:rFonts w:ascii="David" w:hAnsi="David" w:hint="cs"/>
                <w:rtl/>
                <w:lang w:bidi="ar-SA"/>
              </w:rPr>
              <w:t>ُ</w:t>
            </w:r>
            <w:r w:rsidRPr="003031E9">
              <w:rPr>
                <w:rFonts w:ascii="David" w:hAnsi="David"/>
                <w:rtl/>
                <w:lang w:bidi="ar-SA"/>
              </w:rPr>
              <w:t xml:space="preserve">عد المناقصة، البريد الالكتروني </w:t>
            </w:r>
          </w:p>
          <w:p w14:paraId="71B75DB2" w14:textId="64040AE4" w:rsidR="001131FA" w:rsidRPr="002B6941" w:rsidRDefault="002B6941" w:rsidP="004049EC">
            <w:pPr>
              <w:tabs>
                <w:tab w:val="left" w:pos="567"/>
              </w:tabs>
              <w:rPr>
                <w:rFonts w:ascii="David" w:hAnsi="David" w:cs="David"/>
              </w:rPr>
            </w:pPr>
            <w:r w:rsidRPr="002B6941">
              <w:rPr>
                <w:rFonts w:ascii="David" w:hAnsi="David" w:cs="David"/>
              </w:rPr>
              <w:t xml:space="preserve">talhod@police.gov.il  </w:t>
            </w:r>
          </w:p>
          <w:p w14:paraId="22927D10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144" w:type="dxa"/>
          </w:tcPr>
          <w:p w14:paraId="27FD764B" w14:textId="57B2D099" w:rsidR="001131FA" w:rsidRPr="003031E9" w:rsidRDefault="00E8120F" w:rsidP="003031E9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 w:rsidRPr="00E8120F">
              <w:rPr>
                <w:rFonts w:ascii="David" w:hAnsi="David" w:cs="David"/>
                <w:b/>
                <w:bCs/>
              </w:rPr>
              <w:t>03.05.26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3031E9">
              <w:rPr>
                <w:rFonts w:ascii="David" w:hAnsi="David" w:cs="Arial" w:hint="cs"/>
                <w:b/>
                <w:bCs/>
                <w:rtl/>
                <w:lang w:bidi="ar-SA"/>
              </w:rPr>
              <w:t>حتى الساعة</w:t>
            </w:r>
          </w:p>
          <w:p w14:paraId="41AFEE91" w14:textId="322B34EA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E8120F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321" w:type="dxa"/>
          </w:tcPr>
          <w:p w14:paraId="156009EB" w14:textId="5AAB7130" w:rsidR="003031E9" w:rsidRDefault="002B6941" w:rsidP="003031E9">
            <w:pPr>
              <w:tabs>
                <w:tab w:val="left" w:pos="567"/>
              </w:tabs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120,000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 xml:space="preserve">  </w:t>
            </w:r>
            <w:r w:rsidR="003031E9"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ش.ج وحتى تاريخ </w:t>
            </w:r>
          </w:p>
          <w:p w14:paraId="3DB92DAC" w14:textId="33806408" w:rsidR="001131FA" w:rsidRDefault="00E8120F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</w:rPr>
              <w:t>01.11.26</w:t>
            </w:r>
          </w:p>
          <w:p w14:paraId="113B1E5C" w14:textId="0A7B7929" w:rsidR="009176B6" w:rsidRDefault="003031E9" w:rsidP="003031E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فقط للمجموعة أ</w:t>
            </w:r>
            <w:r w:rsidR="009176B6">
              <w:rPr>
                <w:rFonts w:ascii="David" w:hAnsi="David" w:cs="David" w:hint="cs"/>
                <w:b/>
                <w:bCs/>
                <w:rtl/>
              </w:rPr>
              <w:t>'</w:t>
            </w:r>
          </w:p>
          <w:p w14:paraId="20693CA9" w14:textId="1A8F945B" w:rsidR="009176B6" w:rsidRPr="00B30C90" w:rsidRDefault="009176B6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7" w14:textId="0EE907E7" w:rsidR="00AF65DC" w:rsidRPr="00B30C90" w:rsidRDefault="00AF65DC" w:rsidP="009176B6">
      <w:pPr>
        <w:tabs>
          <w:tab w:val="left" w:pos="567"/>
        </w:tabs>
        <w:rPr>
          <w:rFonts w:ascii="David" w:hAnsi="David" w:cs="David"/>
          <w:sz w:val="28"/>
          <w:szCs w:val="28"/>
        </w:rPr>
      </w:pPr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35776E" w14:textId="77777777" w:rsidR="001815A3" w:rsidRDefault="001815A3" w:rsidP="0041272D">
      <w:r>
        <w:separator/>
      </w:r>
    </w:p>
  </w:endnote>
  <w:endnote w:type="continuationSeparator" w:id="0">
    <w:p w14:paraId="107B1A5A" w14:textId="77777777" w:rsidR="001815A3" w:rsidRDefault="001815A3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302D4384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3031E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3031E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4E3AD206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9B12FE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0C8CA5" w14:textId="77777777" w:rsidR="001815A3" w:rsidRDefault="001815A3" w:rsidP="0041272D">
      <w:r>
        <w:separator/>
      </w:r>
    </w:p>
  </w:footnote>
  <w:footnote w:type="continuationSeparator" w:id="0">
    <w:p w14:paraId="77E7D3B3" w14:textId="77777777" w:rsidR="001815A3" w:rsidRDefault="001815A3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4B463CB"/>
    <w:multiLevelType w:val="multilevel"/>
    <w:tmpl w:val="F99A1F36"/>
    <w:lvl w:ilvl="0">
      <w:start w:val="1"/>
      <w:numFmt w:val="decimal"/>
      <w:pStyle w:val="2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1566" w:hanging="432"/>
      </w:pPr>
      <w:rPr>
        <w:rFonts w:cs="David"/>
        <w:b w:val="0"/>
        <w:bCs w:val="0"/>
        <w:i w:val="0"/>
        <w:iCs w:val="0"/>
        <w:strike w:val="0"/>
        <w:dstrike w:val="0"/>
        <w:color w:val="auto"/>
        <w:sz w:val="16"/>
        <w:szCs w:val="24"/>
        <w:u w:val="none"/>
        <w:effect w:val="none"/>
        <w:lang w:val="en-US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dstrike w:val="0"/>
        <w:color w:val="auto"/>
        <w:sz w:val="24"/>
        <w:szCs w:val="24"/>
        <w:u w:val="none"/>
        <w:effect w:val="none"/>
        <w:lang w:val="en-US" w:bidi="he-IL"/>
      </w:rPr>
    </w:lvl>
    <w:lvl w:ilvl="3">
      <w:start w:val="1"/>
      <w:numFmt w:val="decimal"/>
      <w:lvlText w:val="%1.%2.%3.%4."/>
      <w:lvlJc w:val="left"/>
      <w:pPr>
        <w:ind w:left="2490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10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</w:num>
  <w:num w:numId="2">
    <w:abstractNumId w:val="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25AE2"/>
    <w:rsid w:val="00033C4F"/>
    <w:rsid w:val="000434DD"/>
    <w:rsid w:val="000A66F0"/>
    <w:rsid w:val="000B2C62"/>
    <w:rsid w:val="000C094E"/>
    <w:rsid w:val="000D3561"/>
    <w:rsid w:val="000D6428"/>
    <w:rsid w:val="000E70A7"/>
    <w:rsid w:val="001131FA"/>
    <w:rsid w:val="00134D1B"/>
    <w:rsid w:val="0013548C"/>
    <w:rsid w:val="00136896"/>
    <w:rsid w:val="00145BF2"/>
    <w:rsid w:val="00160ABB"/>
    <w:rsid w:val="001803C6"/>
    <w:rsid w:val="001815A3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741AE"/>
    <w:rsid w:val="002771BD"/>
    <w:rsid w:val="002828C0"/>
    <w:rsid w:val="002A1CFB"/>
    <w:rsid w:val="002B6941"/>
    <w:rsid w:val="002C77AF"/>
    <w:rsid w:val="002F0FF6"/>
    <w:rsid w:val="003031E9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274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92D60"/>
    <w:rsid w:val="007939BF"/>
    <w:rsid w:val="0079411E"/>
    <w:rsid w:val="007B5D26"/>
    <w:rsid w:val="007C048D"/>
    <w:rsid w:val="007C16AE"/>
    <w:rsid w:val="007D1D6C"/>
    <w:rsid w:val="007D3AA1"/>
    <w:rsid w:val="007E2C11"/>
    <w:rsid w:val="007E57B2"/>
    <w:rsid w:val="0081424A"/>
    <w:rsid w:val="00827D33"/>
    <w:rsid w:val="008327B8"/>
    <w:rsid w:val="00841711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176B6"/>
    <w:rsid w:val="00930D42"/>
    <w:rsid w:val="00930DA8"/>
    <w:rsid w:val="0096183A"/>
    <w:rsid w:val="0096429E"/>
    <w:rsid w:val="009677AB"/>
    <w:rsid w:val="009B12FE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503E5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96FFA"/>
    <w:rsid w:val="00DB4A99"/>
    <w:rsid w:val="00DD65A4"/>
    <w:rsid w:val="00DE20D8"/>
    <w:rsid w:val="00DE33A6"/>
    <w:rsid w:val="00DE41D6"/>
    <w:rsid w:val="00DF13A9"/>
    <w:rsid w:val="00DF5A54"/>
    <w:rsid w:val="00E1197A"/>
    <w:rsid w:val="00E172CE"/>
    <w:rsid w:val="00E34CCC"/>
    <w:rsid w:val="00E8120F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222C4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character" w:customStyle="1" w:styleId="20">
    <w:name w:val="סגנון2 תו"/>
    <w:basedOn w:val="a0"/>
    <w:link w:val="2"/>
    <w:locked/>
    <w:rsid w:val="00D96FFA"/>
    <w:rPr>
      <w:rFonts w:cs="David"/>
      <w:b/>
      <w:bCs/>
      <w:sz w:val="28"/>
      <w:szCs w:val="28"/>
      <w:u w:val="single"/>
      <w:lang w:eastAsia="he-IL"/>
    </w:rPr>
  </w:style>
  <w:style w:type="paragraph" w:customStyle="1" w:styleId="2">
    <w:name w:val="סגנון2"/>
    <w:basedOn w:val="a"/>
    <w:link w:val="20"/>
    <w:qFormat/>
    <w:rsid w:val="00D96FFA"/>
    <w:pPr>
      <w:numPr>
        <w:numId w:val="7"/>
      </w:numPr>
      <w:spacing w:line="360" w:lineRule="auto"/>
      <w:jc w:val="both"/>
    </w:pPr>
    <w:rPr>
      <w:rFonts w:cs="David"/>
      <w:b/>
      <w:bCs/>
      <w:sz w:val="28"/>
      <w:szCs w:val="2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383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רכש חשאי של רכב משומש עבור יחידה 33- להב</vt:lpstr>
      <vt:lpstr>רכש חשאי של רכב משומש עבור יחידה 33- להב</vt:lpstr>
    </vt:vector>
  </TitlesOfParts>
  <Company>ISRAEL POLICE</Company>
  <LinksUpToDate>false</LinksUpToDate>
  <CharactersWithSpaces>458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2026-03-12T09:26:00Z</cp:lastPrinted>
  <dcterms:created xsi:type="dcterms:W3CDTF">2026-03-12T09:51:00Z</dcterms:created>
  <dcterms:modified xsi:type="dcterms:W3CDTF">2026-03-12T09:51:00Z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